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9A" w:rsidRPr="00027D91" w:rsidRDefault="002B7B6E" w:rsidP="00C14895">
      <w:pPr>
        <w:jc w:val="center"/>
        <w:rPr>
          <w:b/>
          <w:color w:val="0070C0"/>
          <w:szCs w:val="24"/>
        </w:rPr>
      </w:pPr>
      <w:bookmarkStart w:id="0" w:name="_GoBack"/>
      <w:bookmarkEnd w:id="0"/>
      <w:r w:rsidRPr="00027D91">
        <w:rPr>
          <w:b/>
          <w:color w:val="0070C0"/>
          <w:szCs w:val="24"/>
        </w:rPr>
        <w:t>SRCE IN SRČNI UTRIP</w:t>
      </w:r>
    </w:p>
    <w:p w:rsidR="00A451AF" w:rsidRPr="00027D91" w:rsidRDefault="002B7B6E" w:rsidP="000F09B0">
      <w:pPr>
        <w:rPr>
          <w:szCs w:val="24"/>
        </w:rPr>
      </w:pPr>
      <w:r w:rsidRPr="00027D91">
        <w:rPr>
          <w:b/>
          <w:color w:val="0070C0"/>
          <w:szCs w:val="24"/>
        </w:rPr>
        <w:t>Srce</w:t>
      </w:r>
      <w:r w:rsidRPr="00027D91">
        <w:rPr>
          <w:szCs w:val="24"/>
        </w:rPr>
        <w:t xml:space="preserve"> je mišica črpalka, ki potiska kri po žilah.</w:t>
      </w:r>
    </w:p>
    <w:p w:rsidR="002B7B6E" w:rsidRPr="00027D91" w:rsidRDefault="002B7B6E" w:rsidP="00595700">
      <w:pPr>
        <w:jc w:val="both"/>
        <w:rPr>
          <w:color w:val="0070C0"/>
          <w:szCs w:val="24"/>
        </w:rPr>
      </w:pPr>
      <w:r w:rsidRPr="00027D91">
        <w:rPr>
          <w:szCs w:val="24"/>
        </w:rPr>
        <w:t xml:space="preserve">Srce v enem letu napravi 41 milijonov utripov ter potisne po telesu 2,5 milijona litrov krvi. Povprečni utrip srca pri odraslem človeku je </w:t>
      </w:r>
      <w:r w:rsidRPr="00027D91">
        <w:rPr>
          <w:color w:val="0070C0"/>
          <w:szCs w:val="24"/>
        </w:rPr>
        <w:t>60 do 80-krat v minuti, srce dojenčka pa naredi od 120 do 140 utripov na minuto.</w:t>
      </w:r>
    </w:p>
    <w:p w:rsidR="002B7B6E" w:rsidRPr="00027D91" w:rsidRDefault="002B7B6E" w:rsidP="00595700">
      <w:pPr>
        <w:jc w:val="both"/>
        <w:rPr>
          <w:szCs w:val="24"/>
        </w:rPr>
      </w:pPr>
      <w:r w:rsidRPr="00027D91">
        <w:rPr>
          <w:color w:val="0070C0"/>
          <w:szCs w:val="24"/>
          <w:u w:val="single"/>
        </w:rPr>
        <w:t xml:space="preserve">Srce je najpomembnejša in hkrati najbolj vzdržljiva </w:t>
      </w:r>
      <w:r w:rsidRPr="00027D91">
        <w:rPr>
          <w:b/>
          <w:color w:val="0070C0"/>
          <w:szCs w:val="24"/>
          <w:u w:val="single"/>
        </w:rPr>
        <w:t>mišica</w:t>
      </w:r>
      <w:r w:rsidRPr="00027D91">
        <w:rPr>
          <w:color w:val="0070C0"/>
          <w:szCs w:val="24"/>
          <w:u w:val="single"/>
        </w:rPr>
        <w:t xml:space="preserve"> v našem telesu.</w:t>
      </w:r>
      <w:r w:rsidRPr="00027D91">
        <w:rPr>
          <w:szCs w:val="24"/>
        </w:rPr>
        <w:t xml:space="preserve"> Telo za delovanje potrebuje energijo, ki jo celice dobijo prek krvi. Srce z utripanjem poganja kri po telesu. Z večanjem intenzivnosti gibanja se viša tudi srčni utrip.</w:t>
      </w:r>
    </w:p>
    <w:p w:rsidR="002B7B6E" w:rsidRPr="00027D91" w:rsidRDefault="002B7B6E" w:rsidP="00595700">
      <w:pPr>
        <w:jc w:val="both"/>
        <w:rPr>
          <w:szCs w:val="24"/>
        </w:rPr>
      </w:pPr>
      <w:r w:rsidRPr="00027D91">
        <w:rPr>
          <w:szCs w:val="24"/>
        </w:rPr>
        <w:t>Redno in načrtovano ukvarjanje z dalj časa trajajočimi športnimi dejavnostmi zniža srčno frekvenco (utrip) v mirovanju in med vadbo ter poveča vitalno kapaciteto (največja prostornina zraka, ki jo izdihnemo po vdihu).</w:t>
      </w:r>
    </w:p>
    <w:p w:rsidR="000F09B0" w:rsidRPr="00027D91" w:rsidRDefault="000F09B0" w:rsidP="000F09B0">
      <w:pPr>
        <w:rPr>
          <w:b/>
          <w:szCs w:val="24"/>
        </w:rPr>
      </w:pPr>
      <w:r w:rsidRPr="00027D91">
        <w:rPr>
          <w:b/>
          <w:szCs w:val="24"/>
        </w:rPr>
        <w:t>Srčni utrip</w:t>
      </w:r>
      <w:r w:rsidRPr="00027D91">
        <w:rPr>
          <w:szCs w:val="24"/>
        </w:rPr>
        <w:t xml:space="preserve"> (SU) je ritmično krčenje in sproščanje srčne mišice. Frekvenca SU pomeni število utripov srca v minuti (u/min).</w:t>
      </w:r>
    </w:p>
    <w:p w:rsidR="000F09B0" w:rsidRPr="00027D91" w:rsidRDefault="000F09B0" w:rsidP="000F09B0">
      <w:pPr>
        <w:rPr>
          <w:b/>
          <w:color w:val="0070C0"/>
          <w:szCs w:val="24"/>
          <w:u w:val="single"/>
        </w:rPr>
      </w:pPr>
      <w:r w:rsidRPr="00027D91">
        <w:rPr>
          <w:b/>
          <w:color w:val="0070C0"/>
          <w:szCs w:val="24"/>
          <w:u w:val="single"/>
        </w:rPr>
        <w:t>Srčni utrip izmerimo:</w:t>
      </w:r>
    </w:p>
    <w:p w:rsidR="000F09B0" w:rsidRPr="00027D91" w:rsidRDefault="000F09B0" w:rsidP="000F09B0">
      <w:pPr>
        <w:pStyle w:val="Odstavekseznama"/>
        <w:numPr>
          <w:ilvl w:val="0"/>
          <w:numId w:val="1"/>
        </w:numPr>
        <w:jc w:val="both"/>
        <w:rPr>
          <w:szCs w:val="24"/>
        </w:rPr>
      </w:pPr>
      <w:r w:rsidRPr="00027D91">
        <w:rPr>
          <w:color w:val="0070C0"/>
          <w:szCs w:val="24"/>
          <w:u w:val="single"/>
        </w:rPr>
        <w:t>Ročno</w:t>
      </w:r>
      <w:r w:rsidRPr="00027D91">
        <w:rPr>
          <w:color w:val="0070C0"/>
          <w:szCs w:val="24"/>
        </w:rPr>
        <w:t>:</w:t>
      </w:r>
      <w:r w:rsidRPr="00027D91">
        <w:rPr>
          <w:szCs w:val="24"/>
        </w:rPr>
        <w:t xml:space="preserve"> </w:t>
      </w:r>
      <w:r w:rsidR="00294B70">
        <w:rPr>
          <w:color w:val="0070C0"/>
          <w:szCs w:val="24"/>
        </w:rPr>
        <w:t>D</w:t>
      </w:r>
      <w:r w:rsidRPr="00027D91">
        <w:rPr>
          <w:color w:val="0070C0"/>
          <w:szCs w:val="24"/>
        </w:rPr>
        <w:t xml:space="preserve">rugi in tretji prst ene roke položimo nad palčno stran zapestja </w:t>
      </w:r>
      <w:r w:rsidRPr="00027D91">
        <w:rPr>
          <w:szCs w:val="24"/>
        </w:rPr>
        <w:t>druge roke in štejemo utripe 15 sekund. Dobljeno število pomnožimo s 4, da dobimo število utripov v minuti.</w:t>
      </w:r>
    </w:p>
    <w:p w:rsidR="000F09B0" w:rsidRPr="00027D91" w:rsidRDefault="000F09B0" w:rsidP="000F09B0">
      <w:pPr>
        <w:pStyle w:val="Odstavekseznama"/>
        <w:jc w:val="both"/>
        <w:rPr>
          <w:color w:val="0070C0"/>
          <w:szCs w:val="24"/>
        </w:rPr>
      </w:pPr>
      <w:r w:rsidRPr="00027D91">
        <w:rPr>
          <w:color w:val="0070C0"/>
          <w:szCs w:val="24"/>
        </w:rPr>
        <w:t>Srčni utrip lahko ročno merimo tudi na vratni arteriji.</w:t>
      </w:r>
    </w:p>
    <w:p w:rsidR="000F09B0" w:rsidRPr="00027D91" w:rsidRDefault="000F09B0" w:rsidP="000F09B0">
      <w:pPr>
        <w:pStyle w:val="Odstavekseznama"/>
        <w:jc w:val="both"/>
        <w:rPr>
          <w:szCs w:val="24"/>
          <w:u w:val="single"/>
        </w:rPr>
      </w:pPr>
    </w:p>
    <w:p w:rsidR="000F09B0" w:rsidRPr="00027D91" w:rsidRDefault="000F09B0" w:rsidP="000F09B0">
      <w:pPr>
        <w:pStyle w:val="Odstavekseznama"/>
        <w:jc w:val="center"/>
        <w:rPr>
          <w:szCs w:val="24"/>
          <w:u w:val="single"/>
        </w:rPr>
      </w:pPr>
      <w:r w:rsidRPr="00027D91">
        <w:rPr>
          <w:noProof/>
          <w:szCs w:val="24"/>
          <w:u w:val="single"/>
          <w:lang w:eastAsia="sl-SI"/>
        </w:rPr>
        <w:drawing>
          <wp:inline distT="0" distB="0" distL="0" distR="0" wp14:anchorId="0082A0BD" wp14:editId="2E5D228A">
            <wp:extent cx="936913" cy="699561"/>
            <wp:effectExtent l="19050" t="0" r="0" b="0"/>
            <wp:docPr id="9" name="Slika 2" descr="srčni u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čni utri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265" cy="69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9B0" w:rsidRPr="00027D91" w:rsidRDefault="000F09B0" w:rsidP="000F09B0">
      <w:pPr>
        <w:pStyle w:val="Odstavekseznama"/>
        <w:numPr>
          <w:ilvl w:val="0"/>
          <w:numId w:val="1"/>
        </w:numPr>
        <w:rPr>
          <w:szCs w:val="24"/>
        </w:rPr>
      </w:pPr>
      <w:r w:rsidRPr="00027D91">
        <w:rPr>
          <w:color w:val="0070C0"/>
          <w:szCs w:val="24"/>
          <w:u w:val="single"/>
        </w:rPr>
        <w:t>Z merilcem srčnega utripa</w:t>
      </w:r>
      <w:r w:rsidRPr="00027D91">
        <w:rPr>
          <w:color w:val="0070C0"/>
          <w:szCs w:val="24"/>
        </w:rPr>
        <w:t xml:space="preserve">: </w:t>
      </w:r>
      <w:r w:rsidR="00291CD5">
        <w:rPr>
          <w:szCs w:val="24"/>
        </w:rPr>
        <w:t>V</w:t>
      </w:r>
      <w:r w:rsidRPr="00027D91">
        <w:rPr>
          <w:szCs w:val="24"/>
        </w:rPr>
        <w:t xml:space="preserve"> trgovinah so na voljo različni merilniki srčnega utripa, ki jih uporabljajo predvsem športniki pri treningu vzdržljivostnih športov.</w:t>
      </w:r>
    </w:p>
    <w:p w:rsidR="000F09B0" w:rsidRPr="00027D91" w:rsidRDefault="000F09B0" w:rsidP="000F09B0">
      <w:pPr>
        <w:pStyle w:val="Odstavekseznama"/>
        <w:jc w:val="center"/>
        <w:rPr>
          <w:szCs w:val="24"/>
        </w:rPr>
      </w:pPr>
      <w:r w:rsidRPr="00027D91">
        <w:rPr>
          <w:noProof/>
          <w:szCs w:val="24"/>
          <w:lang w:eastAsia="sl-SI"/>
        </w:rPr>
        <w:drawing>
          <wp:inline distT="0" distB="0" distL="0" distR="0" wp14:anchorId="1CA38CC6" wp14:editId="495C472B">
            <wp:extent cx="936914" cy="936914"/>
            <wp:effectExtent l="19050" t="0" r="0" b="0"/>
            <wp:docPr id="10" name="Slika 1" descr="pulz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zmet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017" cy="93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D91" w:rsidRDefault="00027D91" w:rsidP="00BC10DA">
      <w:pPr>
        <w:ind w:left="1080"/>
        <w:jc w:val="both"/>
        <w:rPr>
          <w:szCs w:val="24"/>
        </w:rPr>
      </w:pPr>
    </w:p>
    <w:p w:rsidR="002B7B6E" w:rsidRDefault="00BC10DA" w:rsidP="00B06DF2">
      <w:pPr>
        <w:ind w:left="1080"/>
        <w:jc w:val="both"/>
        <w:rPr>
          <w:color w:val="0070C0"/>
          <w:szCs w:val="24"/>
        </w:rPr>
      </w:pPr>
      <w:r w:rsidRPr="00027D91">
        <w:rPr>
          <w:szCs w:val="24"/>
        </w:rPr>
        <w:t xml:space="preserve">Pri zdravem odraslem človeku je </w:t>
      </w:r>
      <w:r w:rsidRPr="00027D91">
        <w:rPr>
          <w:color w:val="0070C0"/>
          <w:szCs w:val="24"/>
        </w:rPr>
        <w:t>srčni utrip 60 – 80 utripov na minuto</w:t>
      </w:r>
      <w:r w:rsidRPr="00027D91">
        <w:rPr>
          <w:szCs w:val="24"/>
        </w:rPr>
        <w:t xml:space="preserve">, pri dobro </w:t>
      </w:r>
      <w:r w:rsidRPr="00027D91">
        <w:rPr>
          <w:color w:val="0070C0"/>
          <w:szCs w:val="24"/>
        </w:rPr>
        <w:t>treniranih vzdržljivostnih športnikih (tekači, veslači, kolesarji)</w:t>
      </w:r>
      <w:r w:rsidRPr="00027D91">
        <w:rPr>
          <w:szCs w:val="24"/>
        </w:rPr>
        <w:t xml:space="preserve"> je nižji in je lahko tudi </w:t>
      </w:r>
      <w:r w:rsidRPr="00027D91">
        <w:rPr>
          <w:color w:val="0070C0"/>
          <w:szCs w:val="24"/>
        </w:rPr>
        <w:t>manj kot 40 u/min.</w:t>
      </w:r>
      <w:r w:rsidR="00B06DF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D9219" wp14:editId="410AC5FD">
                <wp:simplePos x="0" y="0"/>
                <wp:positionH relativeFrom="column">
                  <wp:posOffset>9677400</wp:posOffset>
                </wp:positionH>
                <wp:positionV relativeFrom="paragraph">
                  <wp:posOffset>2156460</wp:posOffset>
                </wp:positionV>
                <wp:extent cx="1537970" cy="546100"/>
                <wp:effectExtent l="8255" t="10160" r="6350" b="571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B99" w:rsidRPr="00C91B99" w:rsidRDefault="00C91B99" w:rsidP="00C91B9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1B99">
                              <w:rPr>
                                <w:sz w:val="28"/>
                                <w:szCs w:val="28"/>
                              </w:rPr>
                              <w:t xml:space="preserve">PRETEŽNO IZ </w:t>
                            </w:r>
                            <w:r w:rsidRPr="00C91B99">
                              <w:rPr>
                                <w:b/>
                                <w:sz w:val="28"/>
                                <w:szCs w:val="28"/>
                              </w:rPr>
                              <w:t>MAŠČOB</w:t>
                            </w:r>
                          </w:p>
                          <w:p w:rsidR="00C91B99" w:rsidRDefault="00C91B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D92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62pt;margin-top:169.8pt;width:121.1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">
                <v:textbox>
                  <w:txbxContent>
                    <w:p w:rsidR="00C91B99" w:rsidRPr="00C91B99" w:rsidRDefault="00C91B99" w:rsidP="00C91B9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1B99">
                        <w:rPr>
                          <w:sz w:val="28"/>
                          <w:szCs w:val="28"/>
                        </w:rPr>
                        <w:t xml:space="preserve">PRETEŽNO IZ </w:t>
                      </w:r>
                      <w:r w:rsidRPr="00C91B99">
                        <w:rPr>
                          <w:b/>
                          <w:sz w:val="28"/>
                          <w:szCs w:val="28"/>
                        </w:rPr>
                        <w:t>MAŠČOB</w:t>
                      </w:r>
                    </w:p>
                    <w:p w:rsidR="00C91B99" w:rsidRDefault="00C91B99"/>
                  </w:txbxContent>
                </v:textbox>
              </v:shape>
            </w:pict>
          </mc:Fallback>
        </mc:AlternateContent>
      </w:r>
      <w:r w:rsidR="00B06DF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A4CF5" wp14:editId="044728E0">
                <wp:simplePos x="0" y="0"/>
                <wp:positionH relativeFrom="column">
                  <wp:posOffset>5000625</wp:posOffset>
                </wp:positionH>
                <wp:positionV relativeFrom="paragraph">
                  <wp:posOffset>1752600</wp:posOffset>
                </wp:positionV>
                <wp:extent cx="1312545" cy="0"/>
                <wp:effectExtent l="10160" t="10160" r="10795" b="889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2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835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93.75pt;margin-top:138pt;width:103.3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1wJAIAAEU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"/>
            </w:pict>
          </mc:Fallback>
        </mc:AlternateContent>
      </w:r>
      <w:r w:rsidR="00B06DF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A05F3" wp14:editId="32E31AD0">
                <wp:simplePos x="0" y="0"/>
                <wp:positionH relativeFrom="column">
                  <wp:posOffset>5203825</wp:posOffset>
                </wp:positionH>
                <wp:positionV relativeFrom="paragraph">
                  <wp:posOffset>1191260</wp:posOffset>
                </wp:positionV>
                <wp:extent cx="433070" cy="495935"/>
                <wp:effectExtent l="0" t="0" r="24130" b="1841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3307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84" w:rsidRPr="00717FC0" w:rsidRDefault="00B06DF2" w:rsidP="00B06DF2">
                            <w:pPr>
                              <w:spacing w:after="0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17FC0">
                              <w:rPr>
                                <w:color w:val="0070C0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A05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09.75pt;margin-top:93.8pt;width:34.1pt;height:39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">
                <v:textbox>
                  <w:txbxContent>
                    <w:p w:rsidR="00041084" w:rsidRPr="00717FC0" w:rsidRDefault="00B06DF2" w:rsidP="00B06DF2">
                      <w:pPr>
                        <w:spacing w:after="0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717FC0">
                        <w:rPr>
                          <w:color w:val="0070C0"/>
                          <w:sz w:val="40"/>
                          <w:szCs w:val="40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84338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7D2FF" wp14:editId="16664E44">
                <wp:simplePos x="0" y="0"/>
                <wp:positionH relativeFrom="column">
                  <wp:posOffset>3737610</wp:posOffset>
                </wp:positionH>
                <wp:positionV relativeFrom="paragraph">
                  <wp:posOffset>1196340</wp:posOffset>
                </wp:positionV>
                <wp:extent cx="1899920" cy="0"/>
                <wp:effectExtent l="8255" t="10160" r="6350" b="889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8E27B" id="AutoShape 3" o:spid="_x0000_s1026" type="#_x0000_t32" style="position:absolute;margin-left:294.3pt;margin-top:94.2pt;width:149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"/>
            </w:pict>
          </mc:Fallback>
        </mc:AlternateContent>
      </w:r>
      <w:r w:rsidR="00BF0E7F">
        <w:rPr>
          <w:color w:val="0070C0"/>
          <w:szCs w:val="24"/>
        </w:rPr>
        <w:t xml:space="preserve">       </w:t>
      </w:r>
    </w:p>
    <w:p w:rsidR="00BF0E7F" w:rsidRDefault="00BF0E7F" w:rsidP="00B06DF2">
      <w:pPr>
        <w:ind w:left="1080"/>
        <w:jc w:val="both"/>
        <w:rPr>
          <w:color w:val="0070C0"/>
          <w:szCs w:val="24"/>
        </w:rPr>
      </w:pPr>
    </w:p>
    <w:p w:rsidR="00BF0E7F" w:rsidRPr="00B06DF2" w:rsidRDefault="00BF0E7F" w:rsidP="00B06DF2">
      <w:pPr>
        <w:ind w:left="1080"/>
        <w:jc w:val="both"/>
        <w:rPr>
          <w:szCs w:val="24"/>
        </w:rPr>
      </w:pPr>
    </w:p>
    <w:sectPr w:rsidR="00BF0E7F" w:rsidRPr="00B06DF2" w:rsidSect="002E329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C8" w:rsidRDefault="00A043C8" w:rsidP="00AE6371">
      <w:pPr>
        <w:spacing w:after="0" w:line="240" w:lineRule="auto"/>
      </w:pPr>
      <w:r>
        <w:separator/>
      </w:r>
    </w:p>
  </w:endnote>
  <w:endnote w:type="continuationSeparator" w:id="0">
    <w:p w:rsidR="00A043C8" w:rsidRDefault="00A043C8" w:rsidP="00AE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751489"/>
      <w:docPartObj>
        <w:docPartGallery w:val="Page Numbers (Bottom of Page)"/>
        <w:docPartUnique/>
      </w:docPartObj>
    </w:sdtPr>
    <w:sdtEndPr/>
    <w:sdtContent>
      <w:p w:rsidR="00AE6371" w:rsidRDefault="00AE637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969">
          <w:rPr>
            <w:noProof/>
          </w:rPr>
          <w:t>1</w:t>
        </w:r>
        <w:r>
          <w:fldChar w:fldCharType="end"/>
        </w:r>
      </w:p>
    </w:sdtContent>
  </w:sdt>
  <w:p w:rsidR="00AE6371" w:rsidRDefault="00AE63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C8" w:rsidRDefault="00A043C8" w:rsidP="00AE6371">
      <w:pPr>
        <w:spacing w:after="0" w:line="240" w:lineRule="auto"/>
      </w:pPr>
      <w:r>
        <w:separator/>
      </w:r>
    </w:p>
  </w:footnote>
  <w:footnote w:type="continuationSeparator" w:id="0">
    <w:p w:rsidR="00A043C8" w:rsidRDefault="00A043C8" w:rsidP="00AE6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B6832"/>
    <w:multiLevelType w:val="hybridMultilevel"/>
    <w:tmpl w:val="368E489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437EA0"/>
    <w:multiLevelType w:val="hybridMultilevel"/>
    <w:tmpl w:val="75CC99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6E"/>
    <w:rsid w:val="0000018E"/>
    <w:rsid w:val="00027D91"/>
    <w:rsid w:val="00041084"/>
    <w:rsid w:val="00061CE1"/>
    <w:rsid w:val="000F09B0"/>
    <w:rsid w:val="00125969"/>
    <w:rsid w:val="001314D3"/>
    <w:rsid w:val="00170749"/>
    <w:rsid w:val="002216DC"/>
    <w:rsid w:val="00286D5B"/>
    <w:rsid w:val="00291CD5"/>
    <w:rsid w:val="00292B24"/>
    <w:rsid w:val="00294B70"/>
    <w:rsid w:val="002B7B6E"/>
    <w:rsid w:val="002E329A"/>
    <w:rsid w:val="003022AF"/>
    <w:rsid w:val="00352676"/>
    <w:rsid w:val="003A69BD"/>
    <w:rsid w:val="004224F8"/>
    <w:rsid w:val="004D2832"/>
    <w:rsid w:val="0050798E"/>
    <w:rsid w:val="00552E44"/>
    <w:rsid w:val="00595700"/>
    <w:rsid w:val="005A6D55"/>
    <w:rsid w:val="005A740C"/>
    <w:rsid w:val="0061748A"/>
    <w:rsid w:val="006A63CD"/>
    <w:rsid w:val="00717FC0"/>
    <w:rsid w:val="00733EDE"/>
    <w:rsid w:val="0074110E"/>
    <w:rsid w:val="007E198D"/>
    <w:rsid w:val="00843389"/>
    <w:rsid w:val="00891061"/>
    <w:rsid w:val="00901BE7"/>
    <w:rsid w:val="00990233"/>
    <w:rsid w:val="00A043C8"/>
    <w:rsid w:val="00A451AF"/>
    <w:rsid w:val="00AE6371"/>
    <w:rsid w:val="00B06DF2"/>
    <w:rsid w:val="00BC10DA"/>
    <w:rsid w:val="00BF0E7F"/>
    <w:rsid w:val="00C14895"/>
    <w:rsid w:val="00C55557"/>
    <w:rsid w:val="00C765A8"/>
    <w:rsid w:val="00C91B99"/>
    <w:rsid w:val="00E217B9"/>
    <w:rsid w:val="00FC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4594C-3EC7-4E86-8761-EF1DBBC3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32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7B6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9570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E6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6371"/>
  </w:style>
  <w:style w:type="paragraph" w:styleId="Noga">
    <w:name w:val="footer"/>
    <w:basedOn w:val="Navaden"/>
    <w:link w:val="NogaZnak"/>
    <w:uiPriority w:val="99"/>
    <w:unhideWhenUsed/>
    <w:rsid w:val="00AE6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6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098CD-2AF1-4FB5-BCED-B06FD7B7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Ucitelj</cp:lastModifiedBy>
  <cp:revision>2</cp:revision>
  <cp:lastPrinted>2011-02-10T18:55:00Z</cp:lastPrinted>
  <dcterms:created xsi:type="dcterms:W3CDTF">2020-04-07T13:03:00Z</dcterms:created>
  <dcterms:modified xsi:type="dcterms:W3CDTF">2020-04-07T13:03:00Z</dcterms:modified>
</cp:coreProperties>
</file>